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7C91" w:rsidRPr="00736A17" w:rsidRDefault="004C103A" w:rsidP="007F7C91">
      <w:pPr>
        <w:spacing w:line="360" w:lineRule="auto"/>
        <w:rPr>
          <w:rFonts w:cs="David"/>
          <w:b/>
          <w:bCs/>
          <w:u w:val="single"/>
          <w:rtl/>
        </w:rPr>
      </w:pPr>
      <w:bookmarkStart w:id="0" w:name="_GoBack"/>
      <w:bookmarkEnd w:id="0"/>
      <w:r>
        <w:rPr>
          <w:rFonts w:cs="David" w:hint="cs"/>
          <w:b/>
          <w:bCs/>
          <w:u w:val="single"/>
          <w:rtl/>
        </w:rPr>
        <w:t xml:space="preserve">                                                                                                                                    </w:t>
      </w:r>
    </w:p>
    <w:p w:rsidR="00F27DBA" w:rsidRDefault="00F27DBA" w:rsidP="007F7C91">
      <w:pPr>
        <w:spacing w:line="360" w:lineRule="auto"/>
        <w:jc w:val="center"/>
        <w:rPr>
          <w:rFonts w:cs="David"/>
          <w:b/>
          <w:bCs/>
          <w:sz w:val="28"/>
          <w:szCs w:val="28"/>
          <w:u w:val="single"/>
          <w:rtl/>
        </w:rPr>
      </w:pPr>
    </w:p>
    <w:p w:rsidR="007F7C91" w:rsidRDefault="00B948DB" w:rsidP="009949D2">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r w:rsidR="00636666" w:rsidRPr="00636666">
        <w:rPr>
          <w:rFonts w:cs="David" w:hint="cs"/>
          <w:b/>
          <w:bCs/>
          <w:sz w:val="28"/>
          <w:szCs w:val="28"/>
          <w:u w:val="single"/>
          <w:rtl/>
        </w:rPr>
        <w:t xml:space="preserve"> </w:t>
      </w:r>
    </w:p>
    <w:p w:rsidR="007F7C91" w:rsidRPr="00636666" w:rsidRDefault="007F7C91" w:rsidP="007F7C91">
      <w:pPr>
        <w:spacing w:line="360" w:lineRule="auto"/>
        <w:jc w:val="center"/>
        <w:rPr>
          <w:rFonts w:cs="David"/>
          <w:sz w:val="4"/>
          <w:szCs w:val="4"/>
          <w:u w:val="single"/>
          <w:rtl/>
        </w:rPr>
      </w:pPr>
    </w:p>
    <w:p w:rsidR="007F7C91" w:rsidRPr="00736A17" w:rsidRDefault="007F7C91" w:rsidP="007F7C91">
      <w:pPr>
        <w:spacing w:line="360" w:lineRule="auto"/>
        <w:rPr>
          <w:rFonts w:cs="David"/>
          <w:u w:val="single"/>
          <w:rtl/>
        </w:rPr>
      </w:pPr>
    </w:p>
    <w:p w:rsidR="007F7C91" w:rsidRPr="00736A17" w:rsidRDefault="007F7C91" w:rsidP="007F7C91">
      <w:pPr>
        <w:spacing w:line="360" w:lineRule="auto"/>
        <w:rPr>
          <w:rFonts w:cs="David"/>
          <w:rtl/>
        </w:rPr>
      </w:pPr>
    </w:p>
    <w:p w:rsidR="00E243AC" w:rsidRPr="00894E74" w:rsidRDefault="007F7C91" w:rsidP="007D3DAE">
      <w:pPr>
        <w:spacing w:line="360" w:lineRule="auto"/>
        <w:rPr>
          <w:rFonts w:cs="David"/>
          <w:b/>
          <w:bCs/>
          <w:sz w:val="28"/>
          <w:szCs w:val="28"/>
        </w:rPr>
      </w:pPr>
      <w:r w:rsidRPr="00736A17">
        <w:rPr>
          <w:rFonts w:cs="David" w:hint="cs"/>
          <w:rtl/>
        </w:rPr>
        <w:t xml:space="preserve">משרד </w:t>
      </w:r>
      <w:r w:rsidR="007D3DAE">
        <w:rPr>
          <w:rFonts w:cs="David" w:hint="cs"/>
          <w:rtl/>
        </w:rPr>
        <w:t xml:space="preserve">ההשכלה הגבוהה והמשלימה </w:t>
      </w:r>
      <w:r w:rsidRPr="00736A17">
        <w:rPr>
          <w:rFonts w:cs="David" w:hint="cs"/>
          <w:rtl/>
        </w:rPr>
        <w:t xml:space="preserve">מעוניין להתקשר עם </w:t>
      </w:r>
      <w:r w:rsidR="007D3DAE">
        <w:rPr>
          <w:rFonts w:cs="David" w:hint="cs"/>
          <w:b/>
          <w:bCs/>
          <w:sz w:val="28"/>
          <w:szCs w:val="28"/>
          <w:rtl/>
        </w:rPr>
        <w:t>עמותת שערים (</w:t>
      </w:r>
      <w:r w:rsidR="007D3DAE" w:rsidRPr="00E243AC">
        <w:rPr>
          <w:rFonts w:cs="David"/>
          <w:b/>
          <w:bCs/>
          <w:sz w:val="28"/>
          <w:szCs w:val="28"/>
        </w:rPr>
        <w:t>580578193</w:t>
      </w:r>
      <w:r w:rsidR="007D3DAE">
        <w:rPr>
          <w:rFonts w:cs="David"/>
          <w:b/>
          <w:bCs/>
          <w:sz w:val="28"/>
          <w:szCs w:val="28"/>
        </w:rPr>
        <w:t xml:space="preserve"> </w:t>
      </w:r>
      <w:r w:rsidR="007D3DAE">
        <w:rPr>
          <w:rFonts w:cs="David" w:hint="cs"/>
          <w:b/>
          <w:bCs/>
          <w:sz w:val="28"/>
          <w:szCs w:val="28"/>
          <w:rtl/>
        </w:rPr>
        <w:t xml:space="preserve"> )  </w:t>
      </w:r>
      <w:r w:rsidR="00E243AC">
        <w:rPr>
          <w:rFonts w:cs="David" w:hint="cs"/>
          <w:b/>
          <w:bCs/>
          <w:sz w:val="28"/>
          <w:szCs w:val="28"/>
          <w:rtl/>
        </w:rPr>
        <w:t xml:space="preserve">לצורך </w:t>
      </w:r>
      <w:r w:rsidR="007D3DAE">
        <w:rPr>
          <w:rFonts w:cs="David"/>
          <w:b/>
          <w:bCs/>
          <w:sz w:val="28"/>
          <w:szCs w:val="28"/>
          <w:rtl/>
        </w:rPr>
        <w:t>פרוי</w:t>
      </w:r>
      <w:r w:rsidR="00E243AC" w:rsidRPr="00E243AC">
        <w:rPr>
          <w:rFonts w:cs="David"/>
          <w:b/>
          <w:bCs/>
          <w:sz w:val="28"/>
          <w:szCs w:val="28"/>
          <w:rtl/>
        </w:rPr>
        <w:t>קט קבלות שבת ישראליות.</w:t>
      </w:r>
    </w:p>
    <w:p w:rsidR="00F27DBA" w:rsidRPr="00736A17" w:rsidRDefault="00F27DBA" w:rsidP="007F7C91">
      <w:pPr>
        <w:spacing w:line="360" w:lineRule="auto"/>
        <w:rPr>
          <w:rFonts w:cs="David"/>
          <w:rtl/>
        </w:rPr>
      </w:pPr>
    </w:p>
    <w:p w:rsidR="007F7C91" w:rsidRPr="00736A17" w:rsidRDefault="007F7C91" w:rsidP="007F7C91">
      <w:pPr>
        <w:spacing w:line="360" w:lineRule="auto"/>
        <w:rPr>
          <w:rFonts w:cs="David"/>
          <w:b/>
          <w:bCs/>
          <w:u w:val="single"/>
          <w:rtl/>
        </w:rPr>
      </w:pPr>
      <w:r w:rsidRPr="00736A17">
        <w:rPr>
          <w:rFonts w:cs="David" w:hint="cs"/>
          <w:b/>
          <w:bCs/>
          <w:u w:val="single"/>
          <w:rtl/>
        </w:rPr>
        <w:t>מטרת</w:t>
      </w:r>
      <w:r w:rsidR="00636666">
        <w:rPr>
          <w:rFonts w:cs="David" w:hint="cs"/>
          <w:b/>
          <w:bCs/>
          <w:u w:val="single"/>
          <w:rtl/>
        </w:rPr>
        <w:t xml:space="preserve"> </w:t>
      </w:r>
      <w:r w:rsidRPr="00736A17">
        <w:rPr>
          <w:rFonts w:cs="David" w:hint="cs"/>
          <w:b/>
          <w:bCs/>
          <w:u w:val="single"/>
          <w:rtl/>
        </w:rPr>
        <w:t xml:space="preserve"> התוכנית</w:t>
      </w:r>
    </w:p>
    <w:p w:rsidR="00E243AC" w:rsidRPr="00E243AC" w:rsidRDefault="00E243AC" w:rsidP="00E243AC">
      <w:pPr>
        <w:spacing w:line="360" w:lineRule="auto"/>
        <w:rPr>
          <w:rFonts w:cs="David"/>
          <w:rtl/>
        </w:rPr>
      </w:pPr>
      <w:r w:rsidRPr="00E243AC">
        <w:rPr>
          <w:rFonts w:cs="David"/>
          <w:rtl/>
        </w:rPr>
        <w:t>העברת 4 קבלות שבת מקוונות בליווי זמרים, אמנים ושיח לקראת שבת. לקראת כל שבת תיכתב חוברת דיגיטלית אשר תכיל ידע, הגות ושירים לשבת. בנוסף, כל משפחה שתירשם להשתתפות בקבלת שבת תקבל משחק/ פעילות לשולחן שבת המכיל נושאים לשיח משפחתי, חידונים ועוד.</w:t>
      </w:r>
    </w:p>
    <w:p w:rsidR="00F27DBA" w:rsidRPr="00E243AC" w:rsidRDefault="00E243AC" w:rsidP="00E243AC">
      <w:pPr>
        <w:spacing w:line="360" w:lineRule="auto"/>
        <w:rPr>
          <w:rFonts w:cs="David"/>
          <w:rtl/>
        </w:rPr>
      </w:pPr>
      <w:r w:rsidRPr="00E243AC">
        <w:rPr>
          <w:rFonts w:cs="David"/>
          <w:rtl/>
        </w:rPr>
        <w:t>לקראת כל שבת יתקיים קמפיין בתקשורת וברשתות החברתיות אשר יזמין את הציבור הרחב להצטרף לקבלות השבת.</w:t>
      </w:r>
    </w:p>
    <w:p w:rsidR="00E243AC" w:rsidRDefault="007F7C91" w:rsidP="00D31D5E">
      <w:pPr>
        <w:spacing w:line="360" w:lineRule="auto"/>
        <w:jc w:val="both"/>
        <w:rPr>
          <w:rFonts w:cs="David"/>
          <w:b/>
          <w:bCs/>
          <w:u w:val="single"/>
          <w:rtl/>
        </w:rPr>
      </w:pPr>
      <w:r w:rsidRPr="00736A17">
        <w:rPr>
          <w:rFonts w:cs="David" w:hint="cs"/>
          <w:b/>
          <w:bCs/>
          <w:u w:val="single"/>
          <w:rtl/>
        </w:rPr>
        <w:t>פירוט</w:t>
      </w:r>
      <w:r w:rsidR="007D3DAE">
        <w:rPr>
          <w:rFonts w:cs="David" w:hint="cs"/>
          <w:b/>
          <w:bCs/>
          <w:u w:val="single"/>
          <w:rtl/>
        </w:rPr>
        <w:t xml:space="preserve"> </w:t>
      </w:r>
      <w:r w:rsidRPr="00736A17">
        <w:rPr>
          <w:rFonts w:cs="David" w:hint="cs"/>
          <w:b/>
          <w:bCs/>
          <w:u w:val="single"/>
          <w:rtl/>
        </w:rPr>
        <w:t>התוכנית:</w:t>
      </w:r>
    </w:p>
    <w:p w:rsidR="00E243AC" w:rsidRPr="00E243AC" w:rsidRDefault="00E243AC" w:rsidP="00E243AC">
      <w:pPr>
        <w:spacing w:after="160" w:line="259" w:lineRule="auto"/>
        <w:rPr>
          <w:rFonts w:ascii="David" w:hAnsi="David" w:cs="David"/>
          <w:szCs w:val="24"/>
          <w:rtl/>
        </w:rPr>
      </w:pPr>
      <w:r w:rsidRPr="00E243AC">
        <w:rPr>
          <w:rFonts w:ascii="David" w:hAnsi="David" w:cs="David" w:hint="cs"/>
          <w:szCs w:val="24"/>
          <w:rtl/>
        </w:rPr>
        <w:t xml:space="preserve">קבלות השבת ייצרו ערך משפחתי לפני השבת שיסייע בהפגת מתחים, הכנסת תוכן חיובי והכנה לשבת. בזכות היותן של קבלות השבת דיגיטליות ניתן לקיימן ביום שישי ולחבר בפועל בינן לבין ההכנות לשבת (בניגוד לקבלות שבת שנערכות בימי חמישי). </w:t>
      </w:r>
    </w:p>
    <w:p w:rsidR="00E243AC" w:rsidRPr="00E243AC" w:rsidRDefault="00E243AC" w:rsidP="00E243AC">
      <w:pPr>
        <w:numPr>
          <w:ilvl w:val="0"/>
          <w:numId w:val="38"/>
        </w:numPr>
        <w:spacing w:after="160" w:line="259" w:lineRule="auto"/>
        <w:rPr>
          <w:rFonts w:ascii="David" w:eastAsia="Lucida Sans Unicode" w:hAnsi="David" w:cs="David"/>
          <w:szCs w:val="24"/>
          <w:rtl/>
        </w:rPr>
      </w:pPr>
      <w:r w:rsidRPr="00E243AC">
        <w:rPr>
          <w:rFonts w:ascii="David" w:eastAsia="Lucida Sans Unicode" w:hAnsi="David" w:cs="David" w:hint="cs"/>
          <w:szCs w:val="24"/>
          <w:rtl/>
        </w:rPr>
        <w:t>פרסום ושיווק ברשתות החברתיות ובאייטמים בטלוויזי</w:t>
      </w:r>
      <w:r w:rsidRPr="00E243AC">
        <w:rPr>
          <w:rFonts w:ascii="David" w:eastAsia="Lucida Sans Unicode" w:hAnsi="David" w:cs="David" w:hint="eastAsia"/>
          <w:szCs w:val="24"/>
          <w:rtl/>
        </w:rPr>
        <w:t>ה</w:t>
      </w:r>
      <w:r w:rsidRPr="00E243AC">
        <w:rPr>
          <w:rFonts w:ascii="David" w:eastAsia="Lucida Sans Unicode" w:hAnsi="David" w:cs="David" w:hint="cs"/>
          <w:szCs w:val="24"/>
          <w:rtl/>
        </w:rPr>
        <w:t xml:space="preserve"> וברדיו לקראת כל שבת בנפרד.</w:t>
      </w:r>
    </w:p>
    <w:p w:rsidR="00E243AC" w:rsidRPr="00E243AC" w:rsidRDefault="00E243AC" w:rsidP="00E243AC">
      <w:pPr>
        <w:numPr>
          <w:ilvl w:val="0"/>
          <w:numId w:val="38"/>
        </w:numPr>
        <w:spacing w:after="160" w:line="259" w:lineRule="auto"/>
        <w:rPr>
          <w:rFonts w:ascii="David" w:eastAsia="Lucida Sans Unicode" w:hAnsi="David" w:cs="David"/>
          <w:szCs w:val="24"/>
          <w:rtl/>
        </w:rPr>
      </w:pPr>
      <w:r w:rsidRPr="00E243AC">
        <w:rPr>
          <w:rFonts w:ascii="David" w:eastAsia="Lucida Sans Unicode" w:hAnsi="David" w:cs="David" w:hint="cs"/>
          <w:szCs w:val="24"/>
          <w:rtl/>
        </w:rPr>
        <w:t xml:space="preserve">פיתוח חוברת דיגיטלית להורדה חינמית לכל מעוניין </w:t>
      </w:r>
      <w:r w:rsidRPr="00E243AC">
        <w:rPr>
          <w:rFonts w:ascii="David" w:eastAsia="Lucida Sans Unicode" w:hAnsi="David" w:cs="David"/>
          <w:szCs w:val="24"/>
          <w:rtl/>
        </w:rPr>
        <w:t>–</w:t>
      </w:r>
      <w:r w:rsidRPr="00E243AC">
        <w:rPr>
          <w:rFonts w:ascii="David" w:eastAsia="Lucida Sans Unicode" w:hAnsi="David" w:cs="David" w:hint="cs"/>
          <w:szCs w:val="24"/>
          <w:rtl/>
        </w:rPr>
        <w:t xml:space="preserve"> בה יכללו ידע, הגות ושירי שבת.</w:t>
      </w:r>
    </w:p>
    <w:p w:rsidR="00E243AC" w:rsidRPr="00E243AC" w:rsidRDefault="00E243AC" w:rsidP="00E243AC">
      <w:pPr>
        <w:numPr>
          <w:ilvl w:val="0"/>
          <w:numId w:val="38"/>
        </w:numPr>
        <w:spacing w:after="160" w:line="259" w:lineRule="auto"/>
        <w:rPr>
          <w:rFonts w:ascii="David" w:eastAsia="Lucida Sans Unicode" w:hAnsi="David" w:cs="David"/>
          <w:szCs w:val="24"/>
          <w:rtl/>
        </w:rPr>
      </w:pPr>
      <w:r w:rsidRPr="00E243AC">
        <w:rPr>
          <w:rFonts w:ascii="David" w:eastAsia="Lucida Sans Unicode" w:hAnsi="David" w:cs="David" w:hint="cs"/>
          <w:szCs w:val="24"/>
          <w:rtl/>
        </w:rPr>
        <w:t xml:space="preserve">אירועי קבלות שבת אונליין עם אומנים מוכרים בזום </w:t>
      </w:r>
      <w:proofErr w:type="spellStart"/>
      <w:r w:rsidRPr="00E243AC">
        <w:rPr>
          <w:rFonts w:ascii="David" w:eastAsia="Lucida Sans Unicode" w:hAnsi="David" w:cs="David" w:hint="cs"/>
          <w:szCs w:val="24"/>
          <w:rtl/>
        </w:rPr>
        <w:t>ובפייסבוק</w:t>
      </w:r>
      <w:proofErr w:type="spellEnd"/>
      <w:r w:rsidRPr="00E243AC">
        <w:rPr>
          <w:rFonts w:ascii="David" w:eastAsia="Lucida Sans Unicode" w:hAnsi="David" w:cs="David" w:hint="cs"/>
          <w:szCs w:val="24"/>
          <w:rtl/>
        </w:rPr>
        <w:t xml:space="preserve"> לייב.</w:t>
      </w:r>
    </w:p>
    <w:p w:rsidR="007D3DAE" w:rsidRDefault="00E243AC" w:rsidP="00E243AC">
      <w:pPr>
        <w:spacing w:line="360" w:lineRule="auto"/>
        <w:jc w:val="both"/>
        <w:rPr>
          <w:rFonts w:cs="David"/>
          <w:b/>
          <w:bCs/>
          <w:u w:val="single"/>
          <w:rtl/>
        </w:rPr>
      </w:pPr>
      <w:r w:rsidRPr="00E243AC">
        <w:rPr>
          <w:rFonts w:ascii="David" w:hAnsi="David" w:cs="David" w:hint="cs"/>
          <w:szCs w:val="24"/>
          <w:rtl/>
        </w:rPr>
        <w:t xml:space="preserve">מתן כלים "לניסוי בבית" של הערכים שהועברו בקבלת השבת </w:t>
      </w:r>
      <w:r w:rsidRPr="00E243AC">
        <w:rPr>
          <w:rFonts w:ascii="David" w:hAnsi="David" w:cs="David"/>
          <w:szCs w:val="24"/>
          <w:rtl/>
        </w:rPr>
        <w:t>–</w:t>
      </w:r>
      <w:r w:rsidRPr="00E243AC">
        <w:rPr>
          <w:rFonts w:ascii="David" w:hAnsi="David" w:cs="David" w:hint="cs"/>
          <w:szCs w:val="24"/>
          <w:rtl/>
        </w:rPr>
        <w:t xml:space="preserve"> בדמות </w:t>
      </w:r>
      <w:proofErr w:type="spellStart"/>
      <w:r w:rsidRPr="00E243AC">
        <w:rPr>
          <w:rFonts w:ascii="David" w:hAnsi="David" w:cs="David" w:hint="cs"/>
          <w:szCs w:val="24"/>
          <w:rtl/>
        </w:rPr>
        <w:t>ראנר</w:t>
      </w:r>
      <w:proofErr w:type="spellEnd"/>
      <w:r w:rsidRPr="00E243AC">
        <w:rPr>
          <w:rFonts w:ascii="David" w:hAnsi="David" w:cs="David" w:hint="cs"/>
          <w:szCs w:val="24"/>
          <w:rtl/>
        </w:rPr>
        <w:t xml:space="preserve"> או משחק שיפותח במיוחד בנושא שבת. </w:t>
      </w:r>
      <w:proofErr w:type="spellStart"/>
      <w:r w:rsidRPr="00E243AC">
        <w:rPr>
          <w:rFonts w:ascii="David" w:hAnsi="David" w:cs="David" w:hint="cs"/>
          <w:szCs w:val="24"/>
          <w:rtl/>
        </w:rPr>
        <w:t>הראנר</w:t>
      </w:r>
      <w:proofErr w:type="spellEnd"/>
      <w:r w:rsidRPr="00E243AC">
        <w:rPr>
          <w:rFonts w:ascii="David" w:hAnsi="David" w:cs="David" w:hint="cs"/>
          <w:szCs w:val="24"/>
          <w:rtl/>
        </w:rPr>
        <w:t xml:space="preserve"> הוא מוצר חינוכי חכם המיועד לשולחן המשפחה. </w:t>
      </w:r>
      <w:proofErr w:type="spellStart"/>
      <w:r w:rsidRPr="00E243AC">
        <w:rPr>
          <w:rFonts w:ascii="David" w:hAnsi="David" w:cs="David" w:hint="cs"/>
          <w:szCs w:val="24"/>
          <w:rtl/>
        </w:rPr>
        <w:t>הראנר</w:t>
      </w:r>
      <w:proofErr w:type="spellEnd"/>
      <w:r w:rsidRPr="00E243AC">
        <w:rPr>
          <w:rFonts w:ascii="David" w:hAnsi="David" w:cs="David" w:hint="cs"/>
          <w:szCs w:val="24"/>
          <w:rtl/>
        </w:rPr>
        <w:t xml:space="preserve"> מעוצב ומקשט את השולחן המשפחתי, ומנגיש ידע יהודי חשוב באופן משחקי, עם הומור ועם נקודות למחשבה. באופן הזה גם ההורים וגם ה</w:t>
      </w:r>
      <w:r>
        <w:rPr>
          <w:rFonts w:ascii="David" w:hAnsi="David" w:cs="David" w:hint="cs"/>
          <w:szCs w:val="24"/>
          <w:rtl/>
        </w:rPr>
        <w:t xml:space="preserve">ילדים צורכים את התוכן, ומייצרים </w:t>
      </w:r>
      <w:r w:rsidRPr="00E243AC">
        <w:rPr>
          <w:rFonts w:ascii="David" w:hAnsi="David" w:cs="David" w:hint="cs"/>
          <w:szCs w:val="24"/>
          <w:rtl/>
        </w:rPr>
        <w:t>יחד חוויה משפחתית המחזקת את התא המשפחתי.</w:t>
      </w:r>
    </w:p>
    <w:p w:rsidR="00D31D5E" w:rsidRDefault="007F7C91" w:rsidP="00E243AC">
      <w:pPr>
        <w:spacing w:line="360" w:lineRule="auto"/>
        <w:jc w:val="both"/>
        <w:rPr>
          <w:rFonts w:ascii="David" w:hAnsi="David" w:cs="David"/>
          <w:b/>
          <w:bCs/>
          <w:sz w:val="26"/>
          <w:szCs w:val="26"/>
        </w:rPr>
      </w:pPr>
      <w:r w:rsidRPr="00736A17">
        <w:rPr>
          <w:rFonts w:cs="David" w:hint="cs"/>
          <w:b/>
          <w:bCs/>
          <w:u w:val="single"/>
          <w:rtl/>
        </w:rPr>
        <w:br/>
      </w:r>
    </w:p>
    <w:p w:rsidR="007F7C91" w:rsidRPr="00F24D67" w:rsidRDefault="007F7C91" w:rsidP="007F7C91">
      <w:pPr>
        <w:spacing w:line="360" w:lineRule="auto"/>
        <w:rPr>
          <w:rFonts w:cs="David"/>
          <w:b/>
          <w:bCs/>
          <w:szCs w:val="24"/>
          <w:u w:val="single"/>
          <w:rtl/>
        </w:rPr>
      </w:pPr>
      <w:r w:rsidRPr="00F24D67">
        <w:rPr>
          <w:rFonts w:cs="David" w:hint="cs"/>
          <w:b/>
          <w:bCs/>
          <w:szCs w:val="24"/>
          <w:u w:val="single"/>
          <w:rtl/>
        </w:rPr>
        <w:t>היקף פעילות מתוכנן</w:t>
      </w:r>
    </w:p>
    <w:p w:rsidR="00554D97" w:rsidRDefault="00554D97" w:rsidP="00554D97">
      <w:pPr>
        <w:spacing w:line="360" w:lineRule="auto"/>
        <w:rPr>
          <w:rFonts w:cs="David"/>
          <w:szCs w:val="24"/>
          <w:rtl/>
        </w:rPr>
      </w:pPr>
      <w:r w:rsidRPr="00554D97">
        <w:rPr>
          <w:rFonts w:cs="David"/>
          <w:szCs w:val="24"/>
        </w:rPr>
        <w:t>4</w:t>
      </w:r>
      <w:r w:rsidRPr="00554D97">
        <w:rPr>
          <w:rFonts w:cs="David"/>
          <w:szCs w:val="24"/>
          <w:rtl/>
        </w:rPr>
        <w:t xml:space="preserve"> קבלות שבת אשר ישודרו במדיה חברתית</w:t>
      </w:r>
      <w:r>
        <w:rPr>
          <w:rFonts w:cs="David" w:hint="cs"/>
          <w:szCs w:val="24"/>
          <w:rtl/>
        </w:rPr>
        <w:t>.</w:t>
      </w:r>
    </w:p>
    <w:p w:rsidR="00554D97" w:rsidRPr="00554D97" w:rsidRDefault="00554D97" w:rsidP="009949D2">
      <w:pPr>
        <w:spacing w:line="360" w:lineRule="auto"/>
        <w:rPr>
          <w:rFonts w:cs="David"/>
          <w:b/>
          <w:bCs/>
          <w:szCs w:val="24"/>
          <w:rtl/>
        </w:rPr>
      </w:pPr>
      <w:r w:rsidRPr="00554D97">
        <w:rPr>
          <w:rFonts w:cs="David"/>
          <w:b/>
          <w:bCs/>
          <w:szCs w:val="24"/>
          <w:rtl/>
        </w:rPr>
        <w:t>תקופת ההתקשרות המתוכננת: ______1.1.2021-31.12.2021________</w:t>
      </w:r>
    </w:p>
    <w:p w:rsidR="00554D97" w:rsidRPr="00554D97" w:rsidRDefault="00554D97" w:rsidP="00554D97">
      <w:pPr>
        <w:spacing w:line="360" w:lineRule="auto"/>
        <w:rPr>
          <w:rFonts w:cs="David"/>
          <w:szCs w:val="24"/>
          <w:rtl/>
        </w:rPr>
      </w:pPr>
    </w:p>
    <w:p w:rsidR="009949D2" w:rsidRDefault="00554D97" w:rsidP="009949D2">
      <w:pPr>
        <w:spacing w:line="360" w:lineRule="auto"/>
        <w:rPr>
          <w:rFonts w:cs="David"/>
          <w:szCs w:val="24"/>
          <w:rtl/>
        </w:rPr>
      </w:pPr>
      <w:r w:rsidRPr="00554D97">
        <w:rPr>
          <w:rFonts w:cs="David"/>
          <w:szCs w:val="24"/>
          <w:rtl/>
        </w:rPr>
        <w:t>עלות</w:t>
      </w:r>
      <w:r w:rsidR="009949D2">
        <w:rPr>
          <w:rFonts w:cs="David" w:hint="cs"/>
          <w:szCs w:val="24"/>
          <w:rtl/>
        </w:rPr>
        <w:t xml:space="preserve"> כוללת של המיזם</w:t>
      </w:r>
      <w:r w:rsidRPr="00554D97">
        <w:rPr>
          <w:rFonts w:cs="David"/>
          <w:szCs w:val="24"/>
          <w:rtl/>
        </w:rPr>
        <w:t>: 1 מיליון ₪.</w:t>
      </w:r>
    </w:p>
    <w:p w:rsidR="00554D97" w:rsidRPr="00554D97" w:rsidRDefault="00554D97" w:rsidP="009949D2">
      <w:pPr>
        <w:spacing w:line="360" w:lineRule="auto"/>
        <w:rPr>
          <w:rFonts w:cs="David"/>
          <w:szCs w:val="24"/>
          <w:rtl/>
        </w:rPr>
      </w:pPr>
      <w:r w:rsidRPr="00554D97">
        <w:rPr>
          <w:rFonts w:cs="David"/>
          <w:szCs w:val="24"/>
          <w:rtl/>
        </w:rPr>
        <w:t>500,000 ₪ מתקציב העמותה, 500,000 ₪ מתקציב המשרד להשכלה גבוהה ומשלימה</w:t>
      </w:r>
    </w:p>
    <w:p w:rsidR="00C42FD8" w:rsidRDefault="00C42FD8" w:rsidP="007F7C91">
      <w:pPr>
        <w:spacing w:line="360" w:lineRule="auto"/>
        <w:rPr>
          <w:rFonts w:cs="David"/>
          <w:b/>
          <w:bCs/>
          <w:szCs w:val="24"/>
          <w:u w:val="single"/>
          <w:rtl/>
        </w:rPr>
      </w:pPr>
    </w:p>
    <w:p w:rsidR="00554D97" w:rsidRDefault="007F7C91" w:rsidP="007F7C91">
      <w:pPr>
        <w:spacing w:line="360" w:lineRule="auto"/>
        <w:rPr>
          <w:rtl/>
        </w:rPr>
      </w:pPr>
      <w:r w:rsidRPr="00F24D67">
        <w:rPr>
          <w:rFonts w:cs="David" w:hint="cs"/>
          <w:b/>
          <w:bCs/>
          <w:szCs w:val="24"/>
          <w:u w:val="single"/>
          <w:rtl/>
        </w:rPr>
        <w:t>פירוט דרישות מהספק</w:t>
      </w:r>
    </w:p>
    <w:p w:rsidR="00554D97" w:rsidRDefault="00554D97" w:rsidP="00554D97">
      <w:pPr>
        <w:spacing w:line="360" w:lineRule="auto"/>
        <w:rPr>
          <w:rFonts w:cs="David"/>
          <w:szCs w:val="24"/>
          <w:rtl/>
        </w:rPr>
      </w:pPr>
      <w:r w:rsidRPr="00554D97">
        <w:rPr>
          <w:rtl/>
        </w:rPr>
        <w:t xml:space="preserve"> </w:t>
      </w:r>
      <w:r w:rsidRPr="00554D97">
        <w:rPr>
          <w:rFonts w:cs="David"/>
          <w:szCs w:val="24"/>
          <w:rtl/>
        </w:rPr>
        <w:t>ככל שיש גורם נוסף המסוגל לבצע את הפעילות, יפנה בהצעה מתאימה כאשר עליו לקחת בחשבון כי עליו לעמוד בדרישות הבאות: (יש להגדיר דרישות סף מדידות/כמותיות).</w:t>
      </w:r>
      <w:r w:rsidRPr="00554D97">
        <w:rPr>
          <w:rtl/>
        </w:rPr>
        <w:t xml:space="preserve"> </w:t>
      </w:r>
      <w:r>
        <w:rPr>
          <w:rFonts w:cs="David" w:hint="cs"/>
          <w:szCs w:val="24"/>
          <w:rtl/>
        </w:rPr>
        <w:t xml:space="preserve">                                                                                          </w:t>
      </w:r>
    </w:p>
    <w:p w:rsidR="00554D97" w:rsidRDefault="00554D97" w:rsidP="00554D97">
      <w:pPr>
        <w:spacing w:line="360" w:lineRule="auto"/>
        <w:rPr>
          <w:rFonts w:cs="David"/>
          <w:szCs w:val="24"/>
          <w:rtl/>
        </w:rPr>
      </w:pPr>
    </w:p>
    <w:p w:rsidR="00554D97" w:rsidRPr="007D3DAE" w:rsidRDefault="00554D97" w:rsidP="007D3DAE">
      <w:pPr>
        <w:pStyle w:val="ac"/>
        <w:numPr>
          <w:ilvl w:val="0"/>
          <w:numId w:val="39"/>
        </w:numPr>
        <w:spacing w:line="360" w:lineRule="auto"/>
        <w:rPr>
          <w:rFonts w:cs="David"/>
          <w:szCs w:val="24"/>
          <w:rtl/>
        </w:rPr>
      </w:pPr>
      <w:r w:rsidRPr="007D3DAE">
        <w:rPr>
          <w:rFonts w:cs="David"/>
          <w:szCs w:val="24"/>
          <w:rtl/>
        </w:rPr>
        <w:t>הקצאת משאבים כספיים ומנהליים לעלות 50% מהפרויקט</w:t>
      </w:r>
    </w:p>
    <w:p w:rsidR="007F7C91" w:rsidRPr="007D3DAE" w:rsidRDefault="00554D97" w:rsidP="007D3DAE">
      <w:pPr>
        <w:pStyle w:val="ac"/>
        <w:numPr>
          <w:ilvl w:val="0"/>
          <w:numId w:val="39"/>
        </w:numPr>
        <w:spacing w:line="360" w:lineRule="auto"/>
        <w:rPr>
          <w:rFonts w:cs="David"/>
          <w:szCs w:val="24"/>
          <w:rtl/>
        </w:rPr>
      </w:pPr>
      <w:r w:rsidRPr="007D3DAE">
        <w:rPr>
          <w:rFonts w:cs="David"/>
          <w:szCs w:val="24"/>
          <w:rtl/>
        </w:rPr>
        <w:t>ניסיון נרחב בהעברת תכנים בנושא השבת לקהל הרחב</w:t>
      </w:r>
      <w:r w:rsidRPr="007D3DAE">
        <w:rPr>
          <w:rFonts w:cs="David" w:hint="cs"/>
          <w:szCs w:val="24"/>
          <w:rtl/>
        </w:rPr>
        <w:t>.</w:t>
      </w:r>
    </w:p>
    <w:p w:rsidR="00554D97" w:rsidRPr="007D3DAE" w:rsidRDefault="00554D97" w:rsidP="007D3DAE">
      <w:pPr>
        <w:pStyle w:val="ac"/>
        <w:numPr>
          <w:ilvl w:val="0"/>
          <w:numId w:val="39"/>
        </w:numPr>
        <w:spacing w:line="360" w:lineRule="auto"/>
        <w:rPr>
          <w:rFonts w:cs="David"/>
          <w:szCs w:val="24"/>
        </w:rPr>
      </w:pPr>
      <w:r w:rsidRPr="007D3DAE">
        <w:rPr>
          <w:rFonts w:cs="David" w:hint="cs"/>
          <w:szCs w:val="24"/>
          <w:rtl/>
        </w:rPr>
        <w:lastRenderedPageBreak/>
        <w:t xml:space="preserve">התמחות וצבירת ידע   להפעלת </w:t>
      </w:r>
      <w:proofErr w:type="spellStart"/>
      <w:r w:rsidRPr="007D3DAE">
        <w:rPr>
          <w:rFonts w:cs="David" w:hint="cs"/>
          <w:szCs w:val="24"/>
          <w:rtl/>
        </w:rPr>
        <w:t>פרוייקט</w:t>
      </w:r>
      <w:proofErr w:type="spellEnd"/>
      <w:r w:rsidRPr="007D3DAE">
        <w:rPr>
          <w:rFonts w:cs="David" w:hint="cs"/>
          <w:szCs w:val="24"/>
          <w:rtl/>
        </w:rPr>
        <w:t xml:space="preserve">  בהיקף הנדרש </w:t>
      </w:r>
    </w:p>
    <w:p w:rsidR="00554D97" w:rsidRPr="007D3DAE" w:rsidRDefault="00554D97" w:rsidP="007D3DAE">
      <w:pPr>
        <w:pStyle w:val="ac"/>
        <w:numPr>
          <w:ilvl w:val="0"/>
          <w:numId w:val="39"/>
        </w:numPr>
        <w:spacing w:line="360" w:lineRule="auto"/>
        <w:rPr>
          <w:rFonts w:cs="David"/>
          <w:szCs w:val="24"/>
        </w:rPr>
      </w:pPr>
      <w:r w:rsidRPr="007D3DAE">
        <w:rPr>
          <w:rFonts w:cs="David" w:hint="cs"/>
          <w:szCs w:val="24"/>
          <w:rtl/>
        </w:rPr>
        <w:t xml:space="preserve">היכרות עם קהלים רבים ומגוונים והיכולת להתאים  להם תכנים הנוגעים לשבת </w:t>
      </w:r>
    </w:p>
    <w:p w:rsidR="00554D97" w:rsidRPr="007D3DAE" w:rsidRDefault="00554D97" w:rsidP="007D3DAE">
      <w:pPr>
        <w:pStyle w:val="ac"/>
        <w:numPr>
          <w:ilvl w:val="0"/>
          <w:numId w:val="39"/>
        </w:numPr>
        <w:spacing w:line="360" w:lineRule="auto"/>
        <w:rPr>
          <w:rFonts w:cs="David"/>
          <w:szCs w:val="24"/>
          <w:rtl/>
        </w:rPr>
      </w:pPr>
      <w:r w:rsidRPr="007D3DAE">
        <w:rPr>
          <w:rFonts w:cs="David" w:hint="cs"/>
          <w:szCs w:val="24"/>
          <w:rtl/>
        </w:rPr>
        <w:t>ניסיון בהעברת שידורים ופעילויות באמצעים מקוונים.</w:t>
      </w:r>
    </w:p>
    <w:p w:rsidR="00554D97" w:rsidRDefault="00554D97" w:rsidP="00554D97">
      <w:pPr>
        <w:spacing w:line="360" w:lineRule="auto"/>
        <w:rPr>
          <w:rFonts w:cs="David"/>
          <w:szCs w:val="24"/>
          <w:rtl/>
        </w:rPr>
      </w:pPr>
    </w:p>
    <w:p w:rsidR="00554D97" w:rsidRPr="00554D97" w:rsidRDefault="00554D97" w:rsidP="00554D97">
      <w:pPr>
        <w:spacing w:line="360" w:lineRule="auto"/>
        <w:rPr>
          <w:rFonts w:cs="David"/>
          <w:szCs w:val="24"/>
          <w:rtl/>
        </w:rPr>
      </w:pPr>
      <w:r>
        <w:rPr>
          <w:rFonts w:cs="David"/>
          <w:szCs w:val="24"/>
          <w:rtl/>
        </w:rPr>
        <w:t>•</w:t>
      </w:r>
      <w:r>
        <w:rPr>
          <w:rFonts w:cs="David" w:hint="cs"/>
          <w:szCs w:val="24"/>
          <w:rtl/>
        </w:rPr>
        <w:t xml:space="preserve"> </w:t>
      </w:r>
      <w:r w:rsidRPr="00554D97">
        <w:rPr>
          <w:rFonts w:cs="David"/>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554D97" w:rsidRPr="00554D97" w:rsidRDefault="00554D97" w:rsidP="00554D97">
      <w:pPr>
        <w:spacing w:line="360" w:lineRule="auto"/>
        <w:rPr>
          <w:rFonts w:cs="David"/>
          <w:szCs w:val="24"/>
          <w:rtl/>
        </w:rPr>
      </w:pPr>
      <w:r>
        <w:rPr>
          <w:rFonts w:cs="David"/>
          <w:szCs w:val="24"/>
          <w:rtl/>
        </w:rPr>
        <w:t>•</w:t>
      </w:r>
      <w:r>
        <w:rPr>
          <w:rFonts w:cs="David" w:hint="cs"/>
          <w:szCs w:val="24"/>
          <w:rtl/>
        </w:rPr>
        <w:t xml:space="preserve"> </w:t>
      </w:r>
      <w:r w:rsidRPr="00554D97">
        <w:rPr>
          <w:rFonts w:cs="David"/>
          <w:szCs w:val="24"/>
          <w:rtl/>
        </w:rPr>
        <w:t>אם יתקבלו הצעות נוספות, המשרד יפעל באופן הבא:</w:t>
      </w:r>
    </w:p>
    <w:p w:rsidR="00554D97" w:rsidRPr="00554D97" w:rsidRDefault="007D3DAE" w:rsidP="00554D97">
      <w:pPr>
        <w:spacing w:line="360" w:lineRule="auto"/>
        <w:rPr>
          <w:rFonts w:cs="David"/>
          <w:szCs w:val="24"/>
          <w:rtl/>
        </w:rPr>
      </w:pPr>
      <w:r>
        <w:rPr>
          <w:rFonts w:cs="David" w:hint="cs"/>
          <w:szCs w:val="24"/>
          <w:rtl/>
        </w:rPr>
        <w:t>כל הצעה תיבחן לגופה</w:t>
      </w:r>
    </w:p>
    <w:sectPr w:rsidR="00554D97" w:rsidRPr="00554D97" w:rsidSect="00A63A9B">
      <w:headerReference w:type="default" r:id="rId9"/>
      <w:footerReference w:type="default" r:id="rId10"/>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2B53" w:rsidRDefault="00982B53">
      <w:r>
        <w:separator/>
      </w:r>
    </w:p>
  </w:endnote>
  <w:endnote w:type="continuationSeparator" w:id="0">
    <w:p w:rsidR="00982B53" w:rsidRDefault="00982B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stral">
    <w:panose1 w:val="03090702030407020403"/>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1DC" w:rsidRPr="00163A78" w:rsidRDefault="00D401DC" w:rsidP="00163A78">
    <w:pPr>
      <w:pStyle w:val="a4"/>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2B53" w:rsidRDefault="00982B53">
      <w:r>
        <w:separator/>
      </w:r>
    </w:p>
  </w:footnote>
  <w:footnote w:type="continuationSeparator" w:id="0">
    <w:p w:rsidR="00982B53" w:rsidRDefault="00982B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01DC" w:rsidRDefault="00D401D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C9316C"/>
    <w:multiLevelType w:val="hybridMultilevel"/>
    <w:tmpl w:val="7F207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3">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4">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5">
    <w:nsid w:val="189409F7"/>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7">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10">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35D3479"/>
    <w:multiLevelType w:val="hybridMultilevel"/>
    <w:tmpl w:val="448E8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3">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4">
    <w:nsid w:val="3DAB797A"/>
    <w:multiLevelType w:val="multilevel"/>
    <w:tmpl w:val="A060EBBA"/>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16">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17">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8">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19">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0">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1">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2">
    <w:nsid w:val="5DD92AB8"/>
    <w:multiLevelType w:val="hybridMultilevel"/>
    <w:tmpl w:val="A060EBBA"/>
    <w:lvl w:ilvl="0" w:tplc="0409000F">
      <w:start w:val="1"/>
      <w:numFmt w:val="decimal"/>
      <w:lvlText w:val="%1."/>
      <w:lvlJc w:val="left"/>
      <w:pPr>
        <w:tabs>
          <w:tab w:val="num" w:pos="720"/>
        </w:tabs>
        <w:ind w:left="720" w:hanging="360"/>
      </w:pPr>
      <w:rPr>
        <w:rFonts w:hint="default"/>
      </w:rPr>
    </w:lvl>
    <w:lvl w:ilvl="1" w:tplc="04090005">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24">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6">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27">
    <w:nsid w:val="6A440349"/>
    <w:multiLevelType w:val="hybridMultilevel"/>
    <w:tmpl w:val="51C4486C"/>
    <w:lvl w:ilvl="0" w:tplc="FD322668">
      <w:start w:val="1"/>
      <w:numFmt w:val="bullet"/>
      <w:lvlText w:val=""/>
      <w:lvlJc w:val="left"/>
      <w:pPr>
        <w:tabs>
          <w:tab w:val="num" w:pos="1466"/>
        </w:tabs>
        <w:ind w:left="1466" w:hanging="360"/>
      </w:pPr>
      <w:rPr>
        <w:rFonts w:ascii="Wingdings" w:hAnsi="Wingdings" w:hint="default"/>
      </w:rPr>
    </w:lvl>
    <w:lvl w:ilvl="1" w:tplc="B6EAC228" w:tentative="1">
      <w:start w:val="1"/>
      <w:numFmt w:val="bullet"/>
      <w:lvlText w:val="o"/>
      <w:lvlJc w:val="left"/>
      <w:pPr>
        <w:tabs>
          <w:tab w:val="num" w:pos="2186"/>
        </w:tabs>
        <w:ind w:left="2186" w:hanging="360"/>
      </w:pPr>
      <w:rPr>
        <w:rFonts w:ascii="Courier New" w:hAnsi="Courier New" w:cs="Courier New" w:hint="default"/>
      </w:rPr>
    </w:lvl>
    <w:lvl w:ilvl="2" w:tplc="0C4E912C" w:tentative="1">
      <w:start w:val="1"/>
      <w:numFmt w:val="bullet"/>
      <w:lvlText w:val=""/>
      <w:lvlJc w:val="left"/>
      <w:pPr>
        <w:tabs>
          <w:tab w:val="num" w:pos="2906"/>
        </w:tabs>
        <w:ind w:left="2906" w:hanging="360"/>
      </w:pPr>
      <w:rPr>
        <w:rFonts w:ascii="Wingdings" w:hAnsi="Wingdings" w:hint="default"/>
      </w:rPr>
    </w:lvl>
    <w:lvl w:ilvl="3" w:tplc="E71491BA" w:tentative="1">
      <w:start w:val="1"/>
      <w:numFmt w:val="bullet"/>
      <w:lvlText w:val=""/>
      <w:lvlJc w:val="left"/>
      <w:pPr>
        <w:tabs>
          <w:tab w:val="num" w:pos="3626"/>
        </w:tabs>
        <w:ind w:left="3626" w:hanging="360"/>
      </w:pPr>
      <w:rPr>
        <w:rFonts w:ascii="Symbol" w:hAnsi="Symbol" w:hint="default"/>
      </w:rPr>
    </w:lvl>
    <w:lvl w:ilvl="4" w:tplc="F2F6471E" w:tentative="1">
      <w:start w:val="1"/>
      <w:numFmt w:val="bullet"/>
      <w:lvlText w:val="o"/>
      <w:lvlJc w:val="left"/>
      <w:pPr>
        <w:tabs>
          <w:tab w:val="num" w:pos="4346"/>
        </w:tabs>
        <w:ind w:left="4346" w:hanging="360"/>
      </w:pPr>
      <w:rPr>
        <w:rFonts w:ascii="Courier New" w:hAnsi="Courier New" w:cs="Courier New" w:hint="default"/>
      </w:rPr>
    </w:lvl>
    <w:lvl w:ilvl="5" w:tplc="D2C6727E" w:tentative="1">
      <w:start w:val="1"/>
      <w:numFmt w:val="bullet"/>
      <w:lvlText w:val=""/>
      <w:lvlJc w:val="left"/>
      <w:pPr>
        <w:tabs>
          <w:tab w:val="num" w:pos="5066"/>
        </w:tabs>
        <w:ind w:left="5066" w:hanging="360"/>
      </w:pPr>
      <w:rPr>
        <w:rFonts w:ascii="Wingdings" w:hAnsi="Wingdings" w:hint="default"/>
      </w:rPr>
    </w:lvl>
    <w:lvl w:ilvl="6" w:tplc="D6D2E53A" w:tentative="1">
      <w:start w:val="1"/>
      <w:numFmt w:val="bullet"/>
      <w:lvlText w:val=""/>
      <w:lvlJc w:val="left"/>
      <w:pPr>
        <w:tabs>
          <w:tab w:val="num" w:pos="5786"/>
        </w:tabs>
        <w:ind w:left="5786" w:hanging="360"/>
      </w:pPr>
      <w:rPr>
        <w:rFonts w:ascii="Symbol" w:hAnsi="Symbol" w:hint="default"/>
      </w:rPr>
    </w:lvl>
    <w:lvl w:ilvl="7" w:tplc="5D06094C" w:tentative="1">
      <w:start w:val="1"/>
      <w:numFmt w:val="bullet"/>
      <w:lvlText w:val="o"/>
      <w:lvlJc w:val="left"/>
      <w:pPr>
        <w:tabs>
          <w:tab w:val="num" w:pos="6506"/>
        </w:tabs>
        <w:ind w:left="6506" w:hanging="360"/>
      </w:pPr>
      <w:rPr>
        <w:rFonts w:ascii="Courier New" w:hAnsi="Courier New" w:cs="Courier New" w:hint="default"/>
      </w:rPr>
    </w:lvl>
    <w:lvl w:ilvl="8" w:tplc="E6DAE95E" w:tentative="1">
      <w:start w:val="1"/>
      <w:numFmt w:val="bullet"/>
      <w:lvlText w:val=""/>
      <w:lvlJc w:val="left"/>
      <w:pPr>
        <w:tabs>
          <w:tab w:val="num" w:pos="7226"/>
        </w:tabs>
        <w:ind w:left="7226" w:hanging="360"/>
      </w:pPr>
      <w:rPr>
        <w:rFonts w:ascii="Wingdings" w:hAnsi="Wingdings" w:hint="default"/>
      </w:rPr>
    </w:lvl>
  </w:abstractNum>
  <w:abstractNum w:abstractNumId="28">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29">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30">
    <w:nsid w:val="734D1948"/>
    <w:multiLevelType w:val="hybridMultilevel"/>
    <w:tmpl w:val="1D362850"/>
    <w:lvl w:ilvl="0" w:tplc="2206AE0A">
      <w:start w:val="1"/>
      <w:numFmt w:val="bullet"/>
      <w:lvlText w:val=""/>
      <w:lvlJc w:val="left"/>
      <w:pPr>
        <w:tabs>
          <w:tab w:val="num" w:pos="1466"/>
        </w:tabs>
        <w:ind w:left="1466" w:hanging="360"/>
      </w:pPr>
      <w:rPr>
        <w:rFonts w:ascii="Symbol" w:hAnsi="Symbol" w:hint="default"/>
      </w:rPr>
    </w:lvl>
    <w:lvl w:ilvl="1" w:tplc="210AFE4E" w:tentative="1">
      <w:start w:val="1"/>
      <w:numFmt w:val="bullet"/>
      <w:lvlText w:val="o"/>
      <w:lvlJc w:val="left"/>
      <w:pPr>
        <w:tabs>
          <w:tab w:val="num" w:pos="2186"/>
        </w:tabs>
        <w:ind w:left="2186" w:hanging="360"/>
      </w:pPr>
      <w:rPr>
        <w:rFonts w:ascii="Courier New" w:hAnsi="Courier New" w:cs="Courier New" w:hint="default"/>
      </w:rPr>
    </w:lvl>
    <w:lvl w:ilvl="2" w:tplc="7EA872D2" w:tentative="1">
      <w:start w:val="1"/>
      <w:numFmt w:val="bullet"/>
      <w:lvlText w:val=""/>
      <w:lvlJc w:val="left"/>
      <w:pPr>
        <w:tabs>
          <w:tab w:val="num" w:pos="2906"/>
        </w:tabs>
        <w:ind w:left="2906" w:hanging="360"/>
      </w:pPr>
      <w:rPr>
        <w:rFonts w:ascii="Wingdings" w:hAnsi="Wingdings" w:hint="default"/>
      </w:rPr>
    </w:lvl>
    <w:lvl w:ilvl="3" w:tplc="61B01640" w:tentative="1">
      <w:start w:val="1"/>
      <w:numFmt w:val="bullet"/>
      <w:lvlText w:val=""/>
      <w:lvlJc w:val="left"/>
      <w:pPr>
        <w:tabs>
          <w:tab w:val="num" w:pos="3626"/>
        </w:tabs>
        <w:ind w:left="3626" w:hanging="360"/>
      </w:pPr>
      <w:rPr>
        <w:rFonts w:ascii="Symbol" w:hAnsi="Symbol" w:hint="default"/>
      </w:rPr>
    </w:lvl>
    <w:lvl w:ilvl="4" w:tplc="134CA794" w:tentative="1">
      <w:start w:val="1"/>
      <w:numFmt w:val="bullet"/>
      <w:lvlText w:val="o"/>
      <w:lvlJc w:val="left"/>
      <w:pPr>
        <w:tabs>
          <w:tab w:val="num" w:pos="4346"/>
        </w:tabs>
        <w:ind w:left="4346" w:hanging="360"/>
      </w:pPr>
      <w:rPr>
        <w:rFonts w:ascii="Courier New" w:hAnsi="Courier New" w:cs="Courier New" w:hint="default"/>
      </w:rPr>
    </w:lvl>
    <w:lvl w:ilvl="5" w:tplc="55A40648" w:tentative="1">
      <w:start w:val="1"/>
      <w:numFmt w:val="bullet"/>
      <w:lvlText w:val=""/>
      <w:lvlJc w:val="left"/>
      <w:pPr>
        <w:tabs>
          <w:tab w:val="num" w:pos="5066"/>
        </w:tabs>
        <w:ind w:left="5066" w:hanging="360"/>
      </w:pPr>
      <w:rPr>
        <w:rFonts w:ascii="Wingdings" w:hAnsi="Wingdings" w:hint="default"/>
      </w:rPr>
    </w:lvl>
    <w:lvl w:ilvl="6" w:tplc="4BD8F26C" w:tentative="1">
      <w:start w:val="1"/>
      <w:numFmt w:val="bullet"/>
      <w:lvlText w:val=""/>
      <w:lvlJc w:val="left"/>
      <w:pPr>
        <w:tabs>
          <w:tab w:val="num" w:pos="5786"/>
        </w:tabs>
        <w:ind w:left="5786" w:hanging="360"/>
      </w:pPr>
      <w:rPr>
        <w:rFonts w:ascii="Symbol" w:hAnsi="Symbol" w:hint="default"/>
      </w:rPr>
    </w:lvl>
    <w:lvl w:ilvl="7" w:tplc="982E817E" w:tentative="1">
      <w:start w:val="1"/>
      <w:numFmt w:val="bullet"/>
      <w:lvlText w:val="o"/>
      <w:lvlJc w:val="left"/>
      <w:pPr>
        <w:tabs>
          <w:tab w:val="num" w:pos="6506"/>
        </w:tabs>
        <w:ind w:left="6506" w:hanging="360"/>
      </w:pPr>
      <w:rPr>
        <w:rFonts w:ascii="Courier New" w:hAnsi="Courier New" w:cs="Courier New" w:hint="default"/>
      </w:rPr>
    </w:lvl>
    <w:lvl w:ilvl="8" w:tplc="4BC427A0" w:tentative="1">
      <w:start w:val="1"/>
      <w:numFmt w:val="bullet"/>
      <w:lvlText w:val=""/>
      <w:lvlJc w:val="left"/>
      <w:pPr>
        <w:tabs>
          <w:tab w:val="num" w:pos="7226"/>
        </w:tabs>
        <w:ind w:left="7226" w:hanging="360"/>
      </w:pPr>
      <w:rPr>
        <w:rFonts w:ascii="Wingdings" w:hAnsi="Wingdings" w:hint="default"/>
      </w:rPr>
    </w:lvl>
  </w:abstractNum>
  <w:abstractNum w:abstractNumId="31">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32">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33">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34">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35">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36">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37">
    <w:nsid w:val="798771DF"/>
    <w:multiLevelType w:val="hybridMultilevel"/>
    <w:tmpl w:val="88A830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num w:numId="1">
    <w:abstractNumId w:val="9"/>
  </w:num>
  <w:num w:numId="2">
    <w:abstractNumId w:val="36"/>
  </w:num>
  <w:num w:numId="3">
    <w:abstractNumId w:val="0"/>
  </w:num>
  <w:num w:numId="4">
    <w:abstractNumId w:val="8"/>
  </w:num>
  <w:num w:numId="5">
    <w:abstractNumId w:val="10"/>
  </w:num>
  <w:num w:numId="6">
    <w:abstractNumId w:val="7"/>
  </w:num>
  <w:num w:numId="7">
    <w:abstractNumId w:val="22"/>
  </w:num>
  <w:num w:numId="8">
    <w:abstractNumId w:val="24"/>
  </w:num>
  <w:num w:numId="9">
    <w:abstractNumId w:val="27"/>
  </w:num>
  <w:num w:numId="10">
    <w:abstractNumId w:val="15"/>
  </w:num>
  <w:num w:numId="11">
    <w:abstractNumId w:val="30"/>
  </w:num>
  <w:num w:numId="12">
    <w:abstractNumId w:val="2"/>
  </w:num>
  <w:num w:numId="13">
    <w:abstractNumId w:val="38"/>
  </w:num>
  <w:num w:numId="14">
    <w:abstractNumId w:val="34"/>
  </w:num>
  <w:num w:numId="15">
    <w:abstractNumId w:val="26"/>
  </w:num>
  <w:num w:numId="16">
    <w:abstractNumId w:val="29"/>
  </w:num>
  <w:num w:numId="17">
    <w:abstractNumId w:val="20"/>
  </w:num>
  <w:num w:numId="18">
    <w:abstractNumId w:val="6"/>
  </w:num>
  <w:num w:numId="19">
    <w:abstractNumId w:val="21"/>
  </w:num>
  <w:num w:numId="20">
    <w:abstractNumId w:val="17"/>
  </w:num>
  <w:num w:numId="21">
    <w:abstractNumId w:val="28"/>
  </w:num>
  <w:num w:numId="22">
    <w:abstractNumId w:val="35"/>
  </w:num>
  <w:num w:numId="23">
    <w:abstractNumId w:val="33"/>
  </w:num>
  <w:num w:numId="24">
    <w:abstractNumId w:val="23"/>
  </w:num>
  <w:num w:numId="25">
    <w:abstractNumId w:val="16"/>
  </w:num>
  <w:num w:numId="26">
    <w:abstractNumId w:val="4"/>
  </w:num>
  <w:num w:numId="27">
    <w:abstractNumId w:val="13"/>
  </w:num>
  <w:num w:numId="28">
    <w:abstractNumId w:val="32"/>
  </w:num>
  <w:num w:numId="29">
    <w:abstractNumId w:val="3"/>
  </w:num>
  <w:num w:numId="30">
    <w:abstractNumId w:val="12"/>
  </w:num>
  <w:num w:numId="31">
    <w:abstractNumId w:val="25"/>
  </w:num>
  <w:num w:numId="32">
    <w:abstractNumId w:val="19"/>
  </w:num>
  <w:num w:numId="33">
    <w:abstractNumId w:val="31"/>
  </w:num>
  <w:num w:numId="34">
    <w:abstractNumId w:val="18"/>
  </w:num>
  <w:num w:numId="35">
    <w:abstractNumId w:val="5"/>
  </w:num>
  <w:num w:numId="36">
    <w:abstractNumId w:val="14"/>
  </w:num>
  <w:num w:numId="37">
    <w:abstractNumId w:val="11"/>
  </w:num>
  <w:num w:numId="38">
    <w:abstractNumId w:val="37"/>
  </w:num>
  <w:num w:numId="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230"/>
    <w:rsid w:val="000027E4"/>
    <w:rsid w:val="00013421"/>
    <w:rsid w:val="000369A4"/>
    <w:rsid w:val="00044092"/>
    <w:rsid w:val="00050551"/>
    <w:rsid w:val="00057FE6"/>
    <w:rsid w:val="00066077"/>
    <w:rsid w:val="0009277C"/>
    <w:rsid w:val="00094416"/>
    <w:rsid w:val="000B63CB"/>
    <w:rsid w:val="000C481F"/>
    <w:rsid w:val="000D286D"/>
    <w:rsid w:val="000D29E7"/>
    <w:rsid w:val="000E142D"/>
    <w:rsid w:val="000F10CC"/>
    <w:rsid w:val="000F6807"/>
    <w:rsid w:val="001071C3"/>
    <w:rsid w:val="001431C7"/>
    <w:rsid w:val="00155117"/>
    <w:rsid w:val="00163A78"/>
    <w:rsid w:val="001751CA"/>
    <w:rsid w:val="00181449"/>
    <w:rsid w:val="0018228A"/>
    <w:rsid w:val="0018309B"/>
    <w:rsid w:val="001A0D3D"/>
    <w:rsid w:val="001A6D29"/>
    <w:rsid w:val="001B3026"/>
    <w:rsid w:val="001B609B"/>
    <w:rsid w:val="001D61A9"/>
    <w:rsid w:val="001F1AA5"/>
    <w:rsid w:val="001F1CAD"/>
    <w:rsid w:val="001F1F7B"/>
    <w:rsid w:val="00200F8C"/>
    <w:rsid w:val="00223439"/>
    <w:rsid w:val="002369CF"/>
    <w:rsid w:val="0027080C"/>
    <w:rsid w:val="00272755"/>
    <w:rsid w:val="00277D05"/>
    <w:rsid w:val="00295D1D"/>
    <w:rsid w:val="002B32A6"/>
    <w:rsid w:val="002D1F3D"/>
    <w:rsid w:val="002D4D87"/>
    <w:rsid w:val="002E5216"/>
    <w:rsid w:val="002E6A7E"/>
    <w:rsid w:val="002F6DE8"/>
    <w:rsid w:val="003223F0"/>
    <w:rsid w:val="0034189E"/>
    <w:rsid w:val="00352EC9"/>
    <w:rsid w:val="00373302"/>
    <w:rsid w:val="0037490D"/>
    <w:rsid w:val="00386114"/>
    <w:rsid w:val="00393CFE"/>
    <w:rsid w:val="003975B5"/>
    <w:rsid w:val="003C4448"/>
    <w:rsid w:val="003D68C5"/>
    <w:rsid w:val="003E2F3E"/>
    <w:rsid w:val="003E5C8C"/>
    <w:rsid w:val="003F08D5"/>
    <w:rsid w:val="003F1620"/>
    <w:rsid w:val="0042124D"/>
    <w:rsid w:val="004214B8"/>
    <w:rsid w:val="00435D8C"/>
    <w:rsid w:val="00441691"/>
    <w:rsid w:val="00442956"/>
    <w:rsid w:val="00463B1E"/>
    <w:rsid w:val="00496215"/>
    <w:rsid w:val="004A3E46"/>
    <w:rsid w:val="004C00E9"/>
    <w:rsid w:val="004C103A"/>
    <w:rsid w:val="004D423A"/>
    <w:rsid w:val="004F242B"/>
    <w:rsid w:val="004F30B6"/>
    <w:rsid w:val="004F4746"/>
    <w:rsid w:val="00505D61"/>
    <w:rsid w:val="0051400D"/>
    <w:rsid w:val="00515831"/>
    <w:rsid w:val="00530D5E"/>
    <w:rsid w:val="00544D54"/>
    <w:rsid w:val="00545A07"/>
    <w:rsid w:val="00545BFD"/>
    <w:rsid w:val="0054656C"/>
    <w:rsid w:val="00553AB7"/>
    <w:rsid w:val="00554D97"/>
    <w:rsid w:val="00571485"/>
    <w:rsid w:val="005A6FCE"/>
    <w:rsid w:val="005A7E8B"/>
    <w:rsid w:val="005B2CAE"/>
    <w:rsid w:val="005C26F4"/>
    <w:rsid w:val="005E713C"/>
    <w:rsid w:val="00604BDE"/>
    <w:rsid w:val="006079C7"/>
    <w:rsid w:val="00636666"/>
    <w:rsid w:val="0064658F"/>
    <w:rsid w:val="00681A25"/>
    <w:rsid w:val="00683CC3"/>
    <w:rsid w:val="0068535D"/>
    <w:rsid w:val="006860CA"/>
    <w:rsid w:val="006C09FC"/>
    <w:rsid w:val="006D67DA"/>
    <w:rsid w:val="006E2B45"/>
    <w:rsid w:val="006F27D6"/>
    <w:rsid w:val="00701B89"/>
    <w:rsid w:val="0070325F"/>
    <w:rsid w:val="00710F6B"/>
    <w:rsid w:val="00723BC1"/>
    <w:rsid w:val="00736A17"/>
    <w:rsid w:val="0074320A"/>
    <w:rsid w:val="00752878"/>
    <w:rsid w:val="00754CE7"/>
    <w:rsid w:val="00760ACC"/>
    <w:rsid w:val="00760C7A"/>
    <w:rsid w:val="007D0EC5"/>
    <w:rsid w:val="007D1B0F"/>
    <w:rsid w:val="007D3DAE"/>
    <w:rsid w:val="007F7C91"/>
    <w:rsid w:val="00814C4D"/>
    <w:rsid w:val="0082071C"/>
    <w:rsid w:val="0082080F"/>
    <w:rsid w:val="00841C86"/>
    <w:rsid w:val="008464BF"/>
    <w:rsid w:val="0085418F"/>
    <w:rsid w:val="00863A0C"/>
    <w:rsid w:val="00873EAD"/>
    <w:rsid w:val="008822A2"/>
    <w:rsid w:val="00894745"/>
    <w:rsid w:val="00894E74"/>
    <w:rsid w:val="00895720"/>
    <w:rsid w:val="008C746C"/>
    <w:rsid w:val="008D69D8"/>
    <w:rsid w:val="00901473"/>
    <w:rsid w:val="009022B5"/>
    <w:rsid w:val="009304D4"/>
    <w:rsid w:val="00950F7E"/>
    <w:rsid w:val="00963E2E"/>
    <w:rsid w:val="00971141"/>
    <w:rsid w:val="00972122"/>
    <w:rsid w:val="00982B53"/>
    <w:rsid w:val="009927EE"/>
    <w:rsid w:val="00993FDB"/>
    <w:rsid w:val="009949D2"/>
    <w:rsid w:val="009A10A0"/>
    <w:rsid w:val="009C2230"/>
    <w:rsid w:val="009D15F8"/>
    <w:rsid w:val="009D1B15"/>
    <w:rsid w:val="009F35A2"/>
    <w:rsid w:val="00A42DFC"/>
    <w:rsid w:val="00A51553"/>
    <w:rsid w:val="00A52561"/>
    <w:rsid w:val="00A53172"/>
    <w:rsid w:val="00A55184"/>
    <w:rsid w:val="00A55370"/>
    <w:rsid w:val="00A63A9B"/>
    <w:rsid w:val="00A65B91"/>
    <w:rsid w:val="00A71FF5"/>
    <w:rsid w:val="00A82FA9"/>
    <w:rsid w:val="00A908C1"/>
    <w:rsid w:val="00A919B0"/>
    <w:rsid w:val="00AA5F1F"/>
    <w:rsid w:val="00AA6323"/>
    <w:rsid w:val="00AB1A67"/>
    <w:rsid w:val="00AC0952"/>
    <w:rsid w:val="00AD5588"/>
    <w:rsid w:val="00AE466F"/>
    <w:rsid w:val="00AF3A58"/>
    <w:rsid w:val="00B02B31"/>
    <w:rsid w:val="00B313A6"/>
    <w:rsid w:val="00B44C65"/>
    <w:rsid w:val="00B638F6"/>
    <w:rsid w:val="00B71ABA"/>
    <w:rsid w:val="00B71BFD"/>
    <w:rsid w:val="00B948DB"/>
    <w:rsid w:val="00BB608A"/>
    <w:rsid w:val="00BE4D72"/>
    <w:rsid w:val="00BE6D41"/>
    <w:rsid w:val="00C074ED"/>
    <w:rsid w:val="00C21461"/>
    <w:rsid w:val="00C32FDF"/>
    <w:rsid w:val="00C34271"/>
    <w:rsid w:val="00C36CE1"/>
    <w:rsid w:val="00C42FD8"/>
    <w:rsid w:val="00C65721"/>
    <w:rsid w:val="00C850C3"/>
    <w:rsid w:val="00C97ED7"/>
    <w:rsid w:val="00CA0F23"/>
    <w:rsid w:val="00CD3B3B"/>
    <w:rsid w:val="00CE726C"/>
    <w:rsid w:val="00CE7B0B"/>
    <w:rsid w:val="00CF5E63"/>
    <w:rsid w:val="00CF7C1D"/>
    <w:rsid w:val="00D04CF5"/>
    <w:rsid w:val="00D13646"/>
    <w:rsid w:val="00D316CE"/>
    <w:rsid w:val="00D31D5E"/>
    <w:rsid w:val="00D401DC"/>
    <w:rsid w:val="00D76A39"/>
    <w:rsid w:val="00DA03A7"/>
    <w:rsid w:val="00DB6BEE"/>
    <w:rsid w:val="00DD2CBD"/>
    <w:rsid w:val="00DE54C6"/>
    <w:rsid w:val="00DE64F7"/>
    <w:rsid w:val="00DF24B5"/>
    <w:rsid w:val="00E0387F"/>
    <w:rsid w:val="00E072CF"/>
    <w:rsid w:val="00E22559"/>
    <w:rsid w:val="00E243AC"/>
    <w:rsid w:val="00E2553B"/>
    <w:rsid w:val="00E27A26"/>
    <w:rsid w:val="00E324CC"/>
    <w:rsid w:val="00E37958"/>
    <w:rsid w:val="00E41E64"/>
    <w:rsid w:val="00E562B5"/>
    <w:rsid w:val="00E80C96"/>
    <w:rsid w:val="00E80FC2"/>
    <w:rsid w:val="00E873C5"/>
    <w:rsid w:val="00E94385"/>
    <w:rsid w:val="00EB3896"/>
    <w:rsid w:val="00EC3302"/>
    <w:rsid w:val="00ED7F6B"/>
    <w:rsid w:val="00EE1D91"/>
    <w:rsid w:val="00EE499E"/>
    <w:rsid w:val="00F1310F"/>
    <w:rsid w:val="00F24D67"/>
    <w:rsid w:val="00F27DBA"/>
    <w:rsid w:val="00F469DB"/>
    <w:rsid w:val="00F725F9"/>
    <w:rsid w:val="00F852A1"/>
    <w:rsid w:val="00F9210C"/>
    <w:rsid w:val="00F9620E"/>
    <w:rsid w:val="00FB210D"/>
    <w:rsid w:val="00FB6556"/>
    <w:rsid w:val="00FB774D"/>
    <w:rsid w:val="00FC22BD"/>
    <w:rsid w:val="00FD76D7"/>
    <w:rsid w:val="00FE188F"/>
    <w:rsid w:val="00FE33C8"/>
    <w:rsid w:val="00FF2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customStyle="1" w:styleId="10">
    <w:name w:val="טבלת רשת1"/>
    <w:aliases w:val="טקסט טבלה תחתונה"/>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lock Text"/>
    <w:basedOn w:val="a"/>
    <w:rsid w:val="00AF3A58"/>
    <w:pPr>
      <w:spacing w:line="360" w:lineRule="auto"/>
      <w:ind w:left="651" w:hanging="651"/>
      <w:jc w:val="both"/>
    </w:pPr>
    <w:rPr>
      <w:rFonts w:cs="David"/>
      <w:noProof/>
      <w:sz w:val="20"/>
      <w:szCs w:val="27"/>
      <w:lang w:eastAsia="he-IL"/>
    </w:rPr>
  </w:style>
  <w:style w:type="paragraph" w:styleId="a9">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customStyle="1" w:styleId="aa">
    <w:name w:val="שם הוראה"/>
    <w:basedOn w:val="a"/>
    <w:rsid w:val="00A65B91"/>
    <w:pPr>
      <w:jc w:val="both"/>
    </w:pPr>
    <w:rPr>
      <w:rFonts w:ascii="Arial" w:hAnsi="Arial"/>
      <w:b/>
      <w:bCs/>
      <w:color w:val="FFFFFF"/>
      <w:sz w:val="28"/>
      <w:szCs w:val="28"/>
      <w:lang w:eastAsia="he-IL"/>
    </w:rPr>
  </w:style>
  <w:style w:type="paragraph" w:customStyle="1" w:styleId="ab">
    <w:name w:val="טקסט רץ טבלה עליונה"/>
    <w:basedOn w:val="a"/>
    <w:rsid w:val="00A65B91"/>
    <w:pPr>
      <w:jc w:val="both"/>
    </w:pPr>
    <w:rPr>
      <w:rFonts w:ascii="Arial" w:hAnsi="Arial"/>
      <w:sz w:val="20"/>
      <w:szCs w:val="20"/>
      <w:lang w:eastAsia="he-IL"/>
    </w:rPr>
  </w:style>
  <w:style w:type="paragraph" w:styleId="ac">
    <w:name w:val="List Paragraph"/>
    <w:basedOn w:val="a"/>
    <w:uiPriority w:val="34"/>
    <w:qFormat/>
    <w:rsid w:val="007D3DA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customStyle="1" w:styleId="10">
    <w:name w:val="טבלת רשת1"/>
    <w:aliases w:val="טקסט טבלה תחתונה"/>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lock Text"/>
    <w:basedOn w:val="a"/>
    <w:rsid w:val="00AF3A58"/>
    <w:pPr>
      <w:spacing w:line="360" w:lineRule="auto"/>
      <w:ind w:left="651" w:hanging="651"/>
      <w:jc w:val="both"/>
    </w:pPr>
    <w:rPr>
      <w:rFonts w:cs="David"/>
      <w:noProof/>
      <w:sz w:val="20"/>
      <w:szCs w:val="27"/>
      <w:lang w:eastAsia="he-IL"/>
    </w:rPr>
  </w:style>
  <w:style w:type="paragraph" w:styleId="a9">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customStyle="1" w:styleId="aa">
    <w:name w:val="שם הוראה"/>
    <w:basedOn w:val="a"/>
    <w:rsid w:val="00A65B91"/>
    <w:pPr>
      <w:jc w:val="both"/>
    </w:pPr>
    <w:rPr>
      <w:rFonts w:ascii="Arial" w:hAnsi="Arial"/>
      <w:b/>
      <w:bCs/>
      <w:color w:val="FFFFFF"/>
      <w:sz w:val="28"/>
      <w:szCs w:val="28"/>
      <w:lang w:eastAsia="he-IL"/>
    </w:rPr>
  </w:style>
  <w:style w:type="paragraph" w:customStyle="1" w:styleId="ab">
    <w:name w:val="טקסט רץ טבלה עליונה"/>
    <w:basedOn w:val="a"/>
    <w:rsid w:val="00A65B91"/>
    <w:pPr>
      <w:jc w:val="both"/>
    </w:pPr>
    <w:rPr>
      <w:rFonts w:ascii="Arial" w:hAnsi="Arial"/>
      <w:sz w:val="20"/>
      <w:szCs w:val="20"/>
      <w:lang w:eastAsia="he-IL"/>
    </w:rPr>
  </w:style>
  <w:style w:type="paragraph" w:styleId="ac">
    <w:name w:val="List Paragraph"/>
    <w:basedOn w:val="a"/>
    <w:uiPriority w:val="34"/>
    <w:qFormat/>
    <w:rsid w:val="007D3D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013376">
      <w:bodyDiv w:val="1"/>
      <w:marLeft w:val="0"/>
      <w:marRight w:val="0"/>
      <w:marTop w:val="0"/>
      <w:marBottom w:val="0"/>
      <w:divBdr>
        <w:top w:val="none" w:sz="0" w:space="0" w:color="auto"/>
        <w:left w:val="none" w:sz="0" w:space="0" w:color="auto"/>
        <w:bottom w:val="none" w:sz="0" w:space="0" w:color="auto"/>
        <w:right w:val="none" w:sz="0" w:space="0" w:color="auto"/>
      </w:divBdr>
    </w:div>
    <w:div w:id="178206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520and%2520Settings\amu1965\Desktop\&#1496;&#1508;&#1505;&#1497;&#1501;%2520&#1495;&#1491;&#1513;&#1497;&#1501;\&#1496;&#1493;&#1508;&#1505;%2520&#1502;&#1500;&#1493;&#1493;&#1492;%2520&#1500;&#1492;&#1514;&#1511;&#1513;&#1512;&#1493;&#1514;%2520&#1489;&#1508;&#1496;&#1493;&#151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B96663-835E-476F-AC70-C0901893F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טופס%20מלווה%20להתקשרות%20בפטור</Template>
  <TotalTime>0</TotalTime>
  <Pages>2</Pages>
  <Words>418</Words>
  <Characters>2091</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‏ג' סיון, תש"ע</vt:lpstr>
    </vt:vector>
  </TitlesOfParts>
  <Company>moe</Company>
  <LinksUpToDate>false</LinksUpToDate>
  <CharactersWithSpaces>2504</CharactersWithSpaces>
  <SharedDoc>false</SharedDoc>
  <HLinks>
    <vt:vector size="12" baseType="variant">
      <vt:variant>
        <vt:i4>655439</vt:i4>
      </vt:variant>
      <vt:variant>
        <vt:i4>3</vt:i4>
      </vt:variant>
      <vt:variant>
        <vt:i4>0</vt:i4>
      </vt:variant>
      <vt:variant>
        <vt:i4>5</vt:i4>
      </vt:variant>
      <vt:variant>
        <vt:lpwstr>http://www.education.gov.il/</vt:lpwstr>
      </vt:variant>
      <vt:variant>
        <vt:lpwstr/>
      </vt:variant>
      <vt:variant>
        <vt:i4>8126589</vt:i4>
      </vt:variant>
      <vt:variant>
        <vt:i4>0</vt:i4>
      </vt:variant>
      <vt:variant>
        <vt:i4>0</vt:i4>
      </vt:variant>
      <vt:variant>
        <vt:i4>5</vt:i4>
      </vt:variant>
      <vt:variant>
        <vt:lpwstr>http://www.gov.il/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סיון, תש"ע</dc:title>
  <dc:creator>amu1965</dc:creator>
  <cp:lastModifiedBy>גלית דוד</cp:lastModifiedBy>
  <cp:revision>2</cp:revision>
  <cp:lastPrinted>2016-04-03T09:24:00Z</cp:lastPrinted>
  <dcterms:created xsi:type="dcterms:W3CDTF">2020-12-15T11:49:00Z</dcterms:created>
  <dcterms:modified xsi:type="dcterms:W3CDTF">2020-12-15T11:49:00Z</dcterms:modified>
</cp:coreProperties>
</file>